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eastAsia="zh-CN"/>
        </w:rPr>
        <w:t>中学情况</w:t>
      </w:r>
      <w:r>
        <w:rPr>
          <w:rFonts w:hint="eastAsia" w:ascii="黑体" w:hAnsi="黑体" w:eastAsia="黑体"/>
          <w:b/>
          <w:sz w:val="36"/>
          <w:szCs w:val="36"/>
        </w:rPr>
        <w:t>信息反馈表</w:t>
      </w:r>
    </w:p>
    <w:bookmarkEnd w:id="0"/>
    <w:tbl>
      <w:tblPr>
        <w:tblStyle w:val="2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893"/>
        <w:gridCol w:w="216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中学全称</w:t>
            </w:r>
          </w:p>
        </w:tc>
        <w:tc>
          <w:tcPr>
            <w:tcW w:w="611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中学地址、邮箱</w:t>
            </w:r>
          </w:p>
        </w:tc>
        <w:tc>
          <w:tcPr>
            <w:tcW w:w="6116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负责人姓名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负责人职务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负责人电话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高三学生数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一本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6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6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高中母校对我校招生宣传工作的建议：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20" w:lineRule="exact"/>
      </w:pPr>
      <w:r>
        <w:rPr>
          <w:rFonts w:hint="eastAsia" w:ascii="仿宋" w:hAnsi="仿宋" w:eastAsia="仿宋" w:cs="仿宋"/>
          <w:szCs w:val="21"/>
        </w:rPr>
        <w:t>注：</w:t>
      </w:r>
      <w:r>
        <w:rPr>
          <w:rFonts w:hint="eastAsia" w:ascii="仿宋" w:hAnsi="仿宋" w:eastAsia="仿宋" w:cs="仿宋"/>
          <w:szCs w:val="21"/>
          <w:lang w:eastAsia="zh-CN"/>
        </w:rPr>
        <w:t>负责人信息建议填写校领导、年级主任的相关信息。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22505"/>
    <w:rsid w:val="04922505"/>
    <w:rsid w:val="0555166D"/>
    <w:rsid w:val="15954FDD"/>
    <w:rsid w:val="6F9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2019-11-25T01:27:00Z</dcterms:created>
  <dc:creator>罗旭</dc:creator>
  <cp:lastModifiedBy>acer</cp:lastModifiedBy>
  <dcterms:modified xsi:type="dcterms:W3CDTF">2019-11-26T01:40:12Z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